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3B83" w14:textId="63E209AF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r w:rsidR="00B078F4">
        <w:rPr>
          <w:sz w:val="40"/>
          <w:szCs w:val="40"/>
        </w:rPr>
        <w:t>CEUS,</w:t>
      </w:r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  <w:r w:rsidR="000D09E5">
        <w:rPr>
          <w:sz w:val="40"/>
          <w:szCs w:val="40"/>
        </w:rPr>
        <w:t>:</w:t>
      </w:r>
    </w:p>
    <w:p w14:paraId="1FD79A92" w14:textId="77777777" w:rsidR="00A46082" w:rsidRDefault="00A46082" w:rsidP="003869CE">
      <w:pPr>
        <w:pStyle w:val="Title"/>
        <w:ind w:left="-90" w:right="-270"/>
        <w:rPr>
          <w:bCs/>
          <w:sz w:val="40"/>
          <w:szCs w:val="40"/>
        </w:rPr>
      </w:pPr>
      <w:bookmarkStart w:id="0" w:name="_Hlk506812144"/>
      <w:r w:rsidRPr="00A46082">
        <w:rPr>
          <w:bCs/>
          <w:sz w:val="40"/>
          <w:szCs w:val="40"/>
        </w:rPr>
        <w:t>System and Structures that Support Assistive Technology</w:t>
      </w:r>
    </w:p>
    <w:p w14:paraId="498BB2F6" w14:textId="7A2CD523" w:rsidR="00941974" w:rsidRPr="00595D5B" w:rsidRDefault="00A46082" w:rsidP="003869CE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May 7</w:t>
      </w:r>
      <w:r w:rsidR="00941974">
        <w:rPr>
          <w:bCs/>
          <w:sz w:val="40"/>
          <w:szCs w:val="40"/>
        </w:rPr>
        <w:t>, 2024</w:t>
      </w:r>
    </w:p>
    <w:bookmarkEnd w:id="0"/>
    <w:p w14:paraId="3AF6A147" w14:textId="77777777" w:rsidR="00787B9C" w:rsidRDefault="00EE04DB" w:rsidP="00787B9C">
      <w:pPr>
        <w:pStyle w:val="Subtitle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1EE7AE30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r w:rsidR="00B078F4">
        <w:t>Right</w:t>
      </w:r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my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25E1CC7" w14:textId="77777777" w:rsidR="00A46082" w:rsidRDefault="00A46082" w:rsidP="00A46082">
      <w:pPr>
        <w:pStyle w:val="Title"/>
        <w:ind w:left="-90" w:right="-270"/>
        <w:rPr>
          <w:bCs/>
          <w:sz w:val="40"/>
          <w:szCs w:val="40"/>
        </w:rPr>
      </w:pPr>
      <w:r w:rsidRPr="00A46082">
        <w:rPr>
          <w:bCs/>
          <w:sz w:val="40"/>
          <w:szCs w:val="40"/>
        </w:rPr>
        <w:lastRenderedPageBreak/>
        <w:t>System and Structures that Support Assistive Technology</w:t>
      </w:r>
    </w:p>
    <w:p w14:paraId="0F82C04F" w14:textId="77777777" w:rsidR="00A46082" w:rsidRPr="00595D5B" w:rsidRDefault="00A46082" w:rsidP="00A46082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May 7, 2024</w:t>
      </w:r>
    </w:p>
    <w:p w14:paraId="1342E634" w14:textId="74169BA6" w:rsidR="00D45C2D" w:rsidRPr="00595D5B" w:rsidRDefault="00D45C2D" w:rsidP="00D45C2D">
      <w:pPr>
        <w:pStyle w:val="Title"/>
        <w:ind w:left="-90" w:right="-270"/>
        <w:rPr>
          <w:sz w:val="40"/>
          <w:szCs w:val="40"/>
        </w:rPr>
      </w:pPr>
    </w:p>
    <w:p w14:paraId="1CE93FED" w14:textId="68E08A22" w:rsidR="00124040" w:rsidRPr="00EF4F24" w:rsidRDefault="00B078F4" w:rsidP="00026148">
      <w:pPr>
        <w:pStyle w:val="Title"/>
        <w:ind w:left="-90" w:right="-270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L</w:t>
      </w:r>
      <w:r w:rsidR="00903AB3" w:rsidRPr="00EF4F24">
        <w:rPr>
          <w:b w:val="0"/>
          <w:bCs/>
          <w:sz w:val="44"/>
          <w:szCs w:val="44"/>
        </w:rPr>
        <w:t>earning</w:t>
      </w:r>
      <w:r w:rsidR="00124040" w:rsidRPr="00EF4F24">
        <w:rPr>
          <w:b w:val="0"/>
          <w:bCs/>
          <w:sz w:val="44"/>
          <w:szCs w:val="44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40E4D214" w14:textId="77777777" w:rsidR="00124040" w:rsidRDefault="004E77A5" w:rsidP="007731AA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an 80%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0251FEC" w14:textId="77777777" w:rsidR="001658AF" w:rsidRDefault="001658AF" w:rsidP="007731AA">
      <w:pPr>
        <w:rPr>
          <w:sz w:val="28"/>
          <w:szCs w:val="28"/>
        </w:rPr>
      </w:pPr>
    </w:p>
    <w:p w14:paraId="1AB2300D" w14:textId="57AAD7C9" w:rsidR="001658AF" w:rsidRPr="00DE3F40" w:rsidRDefault="001658AF" w:rsidP="007731AA">
      <w:pPr>
        <w:rPr>
          <w:sz w:val="28"/>
          <w:szCs w:val="28"/>
        </w:rPr>
        <w:sectPr w:rsidR="001658AF" w:rsidRPr="00DE3F40" w:rsidSect="0005117A"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W w:w="5385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81"/>
      </w:tblGrid>
      <w:tr w:rsidR="000D09E5" w:rsidRPr="00476DCD" w14:paraId="499C92F8" w14:textId="77777777" w:rsidTr="000D09E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987"/>
              <w:gridCol w:w="8894"/>
            </w:tblGrid>
            <w:tr w:rsidR="000D09E5" w:rsidRPr="00D54B1E" w14:paraId="4F9C4FD8" w14:textId="77777777" w:rsidTr="00A46082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5FD752E2" w14:textId="77777777" w:rsidR="000D09E5" w:rsidRPr="00D54B1E" w:rsidRDefault="000D09E5" w:rsidP="000D09E5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0" w:type="dxa"/>
                  <w:shd w:val="clear" w:color="auto" w:fill="FFFFFF"/>
                  <w:vAlign w:val="center"/>
                  <w:hideMark/>
                </w:tcPr>
                <w:p w14:paraId="75D9A5B9" w14:textId="0776024C" w:rsidR="00A46082" w:rsidRPr="00A46082" w:rsidRDefault="00A46082" w:rsidP="00A46082">
                  <w:pPr>
                    <w:ind w:hanging="110"/>
                    <w:rPr>
                      <w:rFonts w:asciiTheme="minorHAnsi" w:hAnsiTheme="minorHAnsi" w:cstheme="minorHAnsi"/>
                      <w:bdr w:val="none" w:sz="0" w:space="0" w:color="auto" w:frame="1"/>
                    </w:rPr>
                  </w:pPr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1. </w:t>
                  </w:r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Having </w:t>
                  </w:r>
                  <w:proofErr w:type="gramStart"/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>non negotiables</w:t>
                  </w:r>
                  <w:proofErr w:type="gramEnd"/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 for planning structures framed a cognitive shift in teachers planning philosophies.</w:t>
                  </w:r>
                </w:p>
                <w:p w14:paraId="182592DD" w14:textId="77777777" w:rsidR="000D09E5" w:rsidRPr="00A46082" w:rsidRDefault="000D09E5" w:rsidP="000D09E5">
                  <w:pPr>
                    <w:pStyle w:val="ListParagraph"/>
                    <w:rPr>
                      <w:rFonts w:asciiTheme="minorHAnsi" w:hAnsiTheme="minorHAnsi" w:cstheme="minorHAnsi"/>
                    </w:rPr>
                  </w:pPr>
                  <w:r w:rsidRPr="00A46082">
                    <w:rPr>
                      <w:rFonts w:asciiTheme="minorHAnsi" w:hAnsiTheme="minorHAnsi" w:cstheme="minorHAnsi"/>
                    </w:rPr>
                    <w:t xml:space="preserve">    ____True            _____False</w:t>
                  </w:r>
                </w:p>
                <w:p w14:paraId="0422BB07" w14:textId="77777777" w:rsidR="000D09E5" w:rsidRPr="00A46082" w:rsidRDefault="000D09E5" w:rsidP="000D09E5">
                  <w:pPr>
                    <w:pStyle w:val="ListParagraph"/>
                    <w:rPr>
                      <w:rFonts w:asciiTheme="minorHAnsi" w:hAnsiTheme="minorHAnsi" w:cstheme="minorHAnsi"/>
                    </w:rPr>
                  </w:pPr>
                </w:p>
                <w:p w14:paraId="62937FD7" w14:textId="36AF4468" w:rsidR="000D09E5" w:rsidRPr="00A46082" w:rsidRDefault="000D09E5" w:rsidP="000D09E5">
                  <w:pPr>
                    <w:pStyle w:val="ListParagrap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5C2D" w:rsidRPr="00D54B1E" w14:paraId="3C9EC461" w14:textId="77777777" w:rsidTr="00A46082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7D5A53C1" w14:textId="77777777" w:rsidR="00D45C2D" w:rsidRPr="00D54B1E" w:rsidRDefault="00D45C2D" w:rsidP="00D45C2D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0" w:type="dxa"/>
                  <w:shd w:val="clear" w:color="auto" w:fill="FFFFFF"/>
                  <w:vAlign w:val="center"/>
                  <w:hideMark/>
                </w:tcPr>
                <w:p w14:paraId="32F7CC49" w14:textId="61D3402F" w:rsidR="00A46082" w:rsidRPr="00A46082" w:rsidRDefault="00A46082" w:rsidP="00A46082">
                  <w:pPr>
                    <w:ind w:hanging="110"/>
                    <w:rPr>
                      <w:rFonts w:asciiTheme="minorHAnsi" w:hAnsiTheme="minorHAnsi" w:cstheme="minorHAnsi"/>
                      <w:bdr w:val="none" w:sz="0" w:space="0" w:color="auto" w:frame="1"/>
                    </w:rPr>
                  </w:pPr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2. </w:t>
                  </w:r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>Shifting to teacher voice and choice professional development lead to growth in school efficacy.</w:t>
                  </w:r>
                </w:p>
                <w:p w14:paraId="0D4C211B" w14:textId="3F31F307" w:rsidR="00D45C2D" w:rsidRPr="00A46082" w:rsidRDefault="00A46082" w:rsidP="00A46082">
                  <w:pPr>
                    <w:ind w:left="360"/>
                    <w:rPr>
                      <w:rFonts w:asciiTheme="minorHAnsi" w:hAnsiTheme="minorHAnsi" w:cstheme="minorHAnsi"/>
                    </w:rPr>
                  </w:pPr>
                  <w:r w:rsidRPr="00A46082">
                    <w:rPr>
                      <w:rFonts w:asciiTheme="minorHAnsi" w:hAnsiTheme="minorHAnsi" w:cstheme="minorHAnsi"/>
                    </w:rPr>
                    <w:t xml:space="preserve">           ____True            ____False</w:t>
                  </w:r>
                </w:p>
              </w:tc>
            </w:tr>
            <w:tr w:rsidR="00A46082" w:rsidRPr="00D54B1E" w14:paraId="06858736" w14:textId="77777777" w:rsidTr="00A46082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7539D743" w14:textId="1A9B539C" w:rsidR="00A46082" w:rsidRPr="000D09E5" w:rsidRDefault="00A46082" w:rsidP="00A46082">
                  <w:pPr>
                    <w:pStyle w:val="ListParagraph"/>
                    <w:rPr>
                      <w:rFonts w:ascii="Helvetica" w:hAnsi="Helvetica"/>
                    </w:rPr>
                  </w:pPr>
                  <w:r w:rsidRPr="000D09E5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0" w:type="dxa"/>
                  <w:shd w:val="clear" w:color="auto" w:fill="FFFFFF"/>
                  <w:vAlign w:val="center"/>
                  <w:hideMark/>
                </w:tcPr>
                <w:p w14:paraId="4E4BD67A" w14:textId="6A18BDF8" w:rsidR="00A46082" w:rsidRPr="00A46082" w:rsidRDefault="00A46082" w:rsidP="00A46082">
                  <w:pPr>
                    <w:ind w:hanging="110"/>
                    <w:rPr>
                      <w:rFonts w:asciiTheme="minorHAnsi" w:hAnsiTheme="minorHAnsi" w:cstheme="minorHAnsi"/>
                      <w:bdr w:val="none" w:sz="0" w:space="0" w:color="auto" w:frame="1"/>
                    </w:rPr>
                  </w:pPr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3. </w:t>
                  </w:r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Coaching used for teachers to achieve their own dreams and goals for their classroom </w:t>
                  </w:r>
                  <w:proofErr w:type="gramStart"/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>lead</w:t>
                  </w:r>
                  <w:proofErr w:type="gramEnd"/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 to a growth in student engagement and learning.</w:t>
                  </w:r>
                </w:p>
                <w:p w14:paraId="47042ED5" w14:textId="43A83537" w:rsidR="00A46082" w:rsidRPr="00A46082" w:rsidRDefault="00A46082" w:rsidP="00A46082">
                  <w:pPr>
                    <w:pStyle w:val="ListParagraph"/>
                    <w:ind w:left="340"/>
                    <w:rPr>
                      <w:rFonts w:asciiTheme="minorHAnsi" w:hAnsiTheme="minorHAnsi" w:cstheme="minorHAnsi"/>
                    </w:rPr>
                  </w:pPr>
                  <w:r w:rsidRPr="00A46082">
                    <w:rPr>
                      <w:rFonts w:asciiTheme="minorHAnsi" w:hAnsiTheme="minorHAnsi" w:cstheme="minorHAnsi"/>
                    </w:rPr>
                    <w:t xml:space="preserve">               _____True            ______False</w:t>
                  </w:r>
                </w:p>
              </w:tc>
            </w:tr>
            <w:tr w:rsidR="00A46082" w:rsidRPr="00D54B1E" w14:paraId="17B8664B" w14:textId="77777777" w:rsidTr="00A46082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3716E0B2" w14:textId="77777777" w:rsidR="00A46082" w:rsidRPr="00D54B1E" w:rsidRDefault="00A46082" w:rsidP="00A46082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0" w:type="dxa"/>
                  <w:shd w:val="clear" w:color="auto" w:fill="FFFFFF"/>
                  <w:vAlign w:val="center"/>
                  <w:hideMark/>
                </w:tcPr>
                <w:p w14:paraId="6493DDFF" w14:textId="77777777" w:rsidR="00A46082" w:rsidRPr="00A46082" w:rsidRDefault="00A46082" w:rsidP="00A4608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082" w:rsidRPr="00D54B1E" w14:paraId="0F88D840" w14:textId="77777777" w:rsidTr="00A46082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1A8175E1" w14:textId="77777777" w:rsidR="00A46082" w:rsidRPr="00D54B1E" w:rsidRDefault="00A46082" w:rsidP="00A46082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0" w:type="dxa"/>
                  <w:shd w:val="clear" w:color="auto" w:fill="FFFFFF"/>
                  <w:vAlign w:val="center"/>
                  <w:hideMark/>
                </w:tcPr>
                <w:p w14:paraId="418E0EBC" w14:textId="4B6D3F3F" w:rsidR="00A46082" w:rsidRPr="00A46082" w:rsidRDefault="00A46082" w:rsidP="00A46082">
                  <w:pPr>
                    <w:pStyle w:val="ListParagraph"/>
                    <w:ind w:left="790" w:hanging="900"/>
                    <w:rPr>
                      <w:rFonts w:asciiTheme="minorHAnsi" w:hAnsiTheme="minorHAnsi" w:cstheme="minorHAnsi"/>
                      <w:bdr w:val="none" w:sz="0" w:space="0" w:color="auto" w:frame="1"/>
                    </w:rPr>
                  </w:pPr>
                  <w:r w:rsidRPr="00A46082">
                    <w:rPr>
                      <w:rFonts w:asciiTheme="minorHAnsi" w:hAnsiTheme="minorHAnsi" w:cstheme="minorHAnsi"/>
                      <w:b/>
                      <w:bCs/>
                      <w:color w:val="242748"/>
                    </w:rPr>
                    <w:t xml:space="preserve">4. </w:t>
                  </w:r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Using a definition for outstanding student experience </w:t>
                  </w:r>
                  <w:proofErr w:type="gramStart"/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>lead</w:t>
                  </w:r>
                  <w:proofErr w:type="gramEnd"/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 to a better </w:t>
                  </w:r>
                  <w:proofErr w:type="gramStart"/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>understand</w:t>
                  </w:r>
                  <w:proofErr w:type="gramEnd"/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 for teachers and parents.</w:t>
                  </w:r>
                  <w:r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       ____True         _____False</w:t>
                  </w:r>
                </w:p>
                <w:p w14:paraId="2E2F5B6C" w14:textId="77777777" w:rsidR="00A46082" w:rsidRPr="00A46082" w:rsidRDefault="00A46082" w:rsidP="00A46082">
                  <w:pPr>
                    <w:pStyle w:val="ListParagraph"/>
                    <w:ind w:left="790" w:hanging="900"/>
                    <w:rPr>
                      <w:rFonts w:asciiTheme="minorHAnsi" w:hAnsiTheme="minorHAnsi" w:cstheme="minorHAnsi"/>
                      <w:color w:val="242748"/>
                    </w:rPr>
                  </w:pPr>
                </w:p>
                <w:p w14:paraId="773CEC7A" w14:textId="77777777" w:rsidR="00A46082" w:rsidRPr="00A46082" w:rsidRDefault="00A46082" w:rsidP="00A46082">
                  <w:pPr>
                    <w:pStyle w:val="ListParagraph"/>
                    <w:ind w:left="790" w:hanging="900"/>
                    <w:rPr>
                      <w:rFonts w:asciiTheme="minorHAnsi" w:hAnsiTheme="minorHAnsi" w:cstheme="minorHAnsi"/>
                    </w:rPr>
                  </w:pPr>
                </w:p>
                <w:p w14:paraId="7393FE1F" w14:textId="56C6A422" w:rsidR="00A46082" w:rsidRPr="00A46082" w:rsidRDefault="00A46082" w:rsidP="00A46082">
                  <w:pPr>
                    <w:pStyle w:val="ListParagraph"/>
                    <w:ind w:left="790" w:hanging="90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082" w:rsidRPr="00D54B1E" w14:paraId="1490C0FB" w14:textId="77777777" w:rsidTr="00A46082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5FA11C57" w14:textId="77777777" w:rsidR="00A46082" w:rsidRDefault="00A46082" w:rsidP="00A46082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  <w:p w14:paraId="601FFAE4" w14:textId="77777777" w:rsidR="00A46082" w:rsidRPr="00D54B1E" w:rsidRDefault="00A46082" w:rsidP="00A46082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8980" w:type="dxa"/>
                  <w:shd w:val="clear" w:color="auto" w:fill="FFFFFF"/>
                  <w:vAlign w:val="center"/>
                  <w:hideMark/>
                </w:tcPr>
                <w:p w14:paraId="6A3601C9" w14:textId="311082EA" w:rsidR="00A46082" w:rsidRDefault="00A46082" w:rsidP="00A46082">
                  <w:pPr>
                    <w:pStyle w:val="ListParagraph"/>
                    <w:ind w:hanging="820"/>
                    <w:rPr>
                      <w:rFonts w:asciiTheme="minorHAnsi" w:hAnsiTheme="minorHAnsi" w:cstheme="minorHAnsi"/>
                      <w:bdr w:val="none" w:sz="0" w:space="0" w:color="auto" w:frame="1"/>
                    </w:rPr>
                  </w:pPr>
                  <w:r w:rsidRPr="00A46082">
                    <w:rPr>
                      <w:rFonts w:asciiTheme="minorHAnsi" w:hAnsiTheme="minorHAnsi" w:cstheme="minorHAnsi"/>
                      <w:b/>
                      <w:bCs/>
                    </w:rPr>
                    <w:t>5</w:t>
                  </w:r>
                  <w:r w:rsidRPr="00A46082"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A46082"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>Using a process for labeling what a successful environment is supported by is a multidisciplinary team planning discussion.</w:t>
                  </w:r>
                </w:p>
                <w:p w14:paraId="22368DDE" w14:textId="0CBCCB19" w:rsidR="00A46082" w:rsidRPr="00A46082" w:rsidRDefault="00A46082" w:rsidP="00A46082">
                  <w:pPr>
                    <w:pStyle w:val="ListParagraph"/>
                    <w:ind w:hanging="820"/>
                    <w:rPr>
                      <w:rFonts w:asciiTheme="minorHAnsi" w:hAnsiTheme="minorHAnsi" w:cstheme="minorHAnsi"/>
                      <w:bdr w:val="none" w:sz="0" w:space="0" w:color="auto" w:frame="1"/>
                    </w:rPr>
                  </w:pPr>
                  <w:r>
                    <w:rPr>
                      <w:rFonts w:asciiTheme="minorHAnsi" w:hAnsiTheme="minorHAnsi" w:cstheme="minorHAnsi"/>
                      <w:bdr w:val="none" w:sz="0" w:space="0" w:color="auto" w:frame="1"/>
                    </w:rPr>
                    <w:t xml:space="preserve">                ____True        _____False</w:t>
                  </w:r>
                </w:p>
                <w:p w14:paraId="0B055B8E" w14:textId="77777777" w:rsidR="00A46082" w:rsidRPr="00A46082" w:rsidRDefault="00A46082" w:rsidP="00A46082">
                  <w:pPr>
                    <w:pStyle w:val="ListParagraph"/>
                    <w:ind w:hanging="820"/>
                    <w:rPr>
                      <w:rFonts w:asciiTheme="minorHAnsi" w:hAnsiTheme="minorHAnsi" w:cstheme="minorHAnsi"/>
                      <w:color w:val="242748"/>
                    </w:rPr>
                  </w:pPr>
                </w:p>
                <w:p w14:paraId="45E8F1CB" w14:textId="656E67AC" w:rsidR="00A46082" w:rsidRPr="00A46082" w:rsidRDefault="00A46082" w:rsidP="00A46082">
                  <w:pPr>
                    <w:pStyle w:val="ListParagraph"/>
                    <w:ind w:hanging="164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082" w:rsidRPr="00D54B1E" w14:paraId="0D27086C" w14:textId="77777777" w:rsidTr="00A46082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</w:tcPr>
                <w:p w14:paraId="439AB6CE" w14:textId="77777777" w:rsidR="00A46082" w:rsidRPr="00D54B1E" w:rsidRDefault="00A46082" w:rsidP="00A46082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8980" w:type="dxa"/>
                  <w:shd w:val="clear" w:color="auto" w:fill="FFFFFF"/>
                  <w:vAlign w:val="center"/>
                </w:tcPr>
                <w:p w14:paraId="2163CFC9" w14:textId="77777777" w:rsidR="00A46082" w:rsidRPr="00A46082" w:rsidRDefault="00A46082" w:rsidP="00A46082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41E0013F" w14:textId="5C7D483C" w:rsidR="000D09E5" w:rsidRPr="00D775F9" w:rsidRDefault="000D09E5" w:rsidP="000D09E5">
            <w:pPr>
              <w:pStyle w:val="ListParagraph"/>
              <w:rPr>
                <w:rFonts w:ascii="Helvetica" w:hAnsi="Helvetica"/>
              </w:rPr>
            </w:pPr>
          </w:p>
        </w:tc>
      </w:tr>
    </w:tbl>
    <w:p w14:paraId="49B02528" w14:textId="11F23150" w:rsidR="00124040" w:rsidRPr="002F1459" w:rsidRDefault="00124040" w:rsidP="00A46082">
      <w:pPr>
        <w:pStyle w:val="Default"/>
        <w:ind w:right="90"/>
        <w:jc w:val="center"/>
        <w:rPr>
          <w:rFonts w:ascii="Times New Roman" w:hAnsi="Times New Roman" w:cs="Times New Roman"/>
          <w:sz w:val="28"/>
          <w:szCs w:val="28"/>
        </w:rPr>
      </w:pPr>
      <w:r w:rsidRPr="002F1459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 value.</w:t>
      </w:r>
    </w:p>
    <w:p w14:paraId="058E53DD" w14:textId="49F6C86C" w:rsidR="00124040" w:rsidRDefault="00124040" w:rsidP="00924E95">
      <w:pPr>
        <w:tabs>
          <w:tab w:val="left" w:pos="9270"/>
        </w:tabs>
        <w:ind w:firstLine="1440"/>
        <w:jc w:val="center"/>
        <w:rPr>
          <w:u w:val="single"/>
        </w:rPr>
      </w:pPr>
    </w:p>
    <w:p w14:paraId="40340114" w14:textId="23F9C83C" w:rsidR="006731FE" w:rsidRPr="00DA1A2B" w:rsidRDefault="006731FE" w:rsidP="00924E95">
      <w:pPr>
        <w:tabs>
          <w:tab w:val="left" w:pos="9270"/>
        </w:tabs>
        <w:ind w:left="1350"/>
        <w:jc w:val="center"/>
      </w:pPr>
      <w:r w:rsidRPr="00DA1A2B">
        <w:t>______________________________________________________________</w:t>
      </w:r>
      <w:r w:rsidR="00FE0A7D" w:rsidRPr="00DA1A2B">
        <w:t>__</w:t>
      </w:r>
      <w:r w:rsidR="00EE3307" w:rsidRPr="00DA1A2B">
        <w:t>__</w:t>
      </w:r>
      <w:r w:rsidR="00570F99">
        <w:t>___________</w:t>
      </w:r>
      <w:r w:rsidR="00924E95">
        <w:t>_______________________________________________________</w:t>
      </w:r>
    </w:p>
    <w:sectPr w:rsidR="006731FE" w:rsidRPr="00DA1A2B" w:rsidSect="00363840">
      <w:type w:val="continuous"/>
      <w:pgSz w:w="12240" w:h="15840"/>
      <w:pgMar w:top="450" w:right="180" w:bottom="27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B728" w14:textId="77777777" w:rsidR="00F14EAC" w:rsidRDefault="00F14EAC">
      <w:r>
        <w:separator/>
      </w:r>
    </w:p>
  </w:endnote>
  <w:endnote w:type="continuationSeparator" w:id="0">
    <w:p w14:paraId="1F4CEDAF" w14:textId="77777777" w:rsidR="00F14EAC" w:rsidRDefault="00F1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B2E6" w14:textId="77777777" w:rsidR="00F14EAC" w:rsidRDefault="00F14EAC">
      <w:r>
        <w:separator/>
      </w:r>
    </w:p>
  </w:footnote>
  <w:footnote w:type="continuationSeparator" w:id="0">
    <w:p w14:paraId="131381F3" w14:textId="77777777" w:rsidR="00F14EAC" w:rsidRDefault="00F1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D22C20"/>
    <w:multiLevelType w:val="hybridMultilevel"/>
    <w:tmpl w:val="750608F4"/>
    <w:lvl w:ilvl="0" w:tplc="D0667A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906524"/>
    <w:multiLevelType w:val="hybridMultilevel"/>
    <w:tmpl w:val="EA14A88C"/>
    <w:lvl w:ilvl="0" w:tplc="FAD4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3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4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57AE0808"/>
    <w:multiLevelType w:val="hybridMultilevel"/>
    <w:tmpl w:val="7A9ACEB0"/>
    <w:lvl w:ilvl="0" w:tplc="E068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640A2"/>
    <w:multiLevelType w:val="hybridMultilevel"/>
    <w:tmpl w:val="2C646864"/>
    <w:lvl w:ilvl="0" w:tplc="2BC20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C45E6"/>
    <w:multiLevelType w:val="hybridMultilevel"/>
    <w:tmpl w:val="D8FE244E"/>
    <w:lvl w:ilvl="0" w:tplc="69DE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1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2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23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6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7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8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7164744"/>
    <w:multiLevelType w:val="hybridMultilevel"/>
    <w:tmpl w:val="B344E19E"/>
    <w:lvl w:ilvl="0" w:tplc="0BCCF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1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54276661">
    <w:abstractNumId w:val="8"/>
  </w:num>
  <w:num w:numId="2" w16cid:durableId="233007782">
    <w:abstractNumId w:val="8"/>
    <w:lvlOverride w:ilvl="0">
      <w:startOverride w:val="5"/>
    </w:lvlOverride>
  </w:num>
  <w:num w:numId="3" w16cid:durableId="1291547332">
    <w:abstractNumId w:val="0"/>
  </w:num>
  <w:num w:numId="4" w16cid:durableId="905997276">
    <w:abstractNumId w:val="23"/>
  </w:num>
  <w:num w:numId="5" w16cid:durableId="301496246">
    <w:abstractNumId w:val="3"/>
  </w:num>
  <w:num w:numId="6" w16cid:durableId="996807250">
    <w:abstractNumId w:val="22"/>
  </w:num>
  <w:num w:numId="7" w16cid:durableId="1269049401">
    <w:abstractNumId w:val="12"/>
  </w:num>
  <w:num w:numId="8" w16cid:durableId="1045300670">
    <w:abstractNumId w:val="24"/>
  </w:num>
  <w:num w:numId="9" w16cid:durableId="440996642">
    <w:abstractNumId w:val="25"/>
  </w:num>
  <w:num w:numId="10" w16cid:durableId="988898635">
    <w:abstractNumId w:val="1"/>
  </w:num>
  <w:num w:numId="11" w16cid:durableId="803356825">
    <w:abstractNumId w:val="30"/>
  </w:num>
  <w:num w:numId="12" w16cid:durableId="1760176057">
    <w:abstractNumId w:val="13"/>
  </w:num>
  <w:num w:numId="13" w16cid:durableId="1077091436">
    <w:abstractNumId w:val="21"/>
  </w:num>
  <w:num w:numId="14" w16cid:durableId="145979078">
    <w:abstractNumId w:val="27"/>
  </w:num>
  <w:num w:numId="15" w16cid:durableId="583031094">
    <w:abstractNumId w:val="31"/>
  </w:num>
  <w:num w:numId="16" w16cid:durableId="1039546238">
    <w:abstractNumId w:val="20"/>
  </w:num>
  <w:num w:numId="17" w16cid:durableId="1152984561">
    <w:abstractNumId w:val="16"/>
  </w:num>
  <w:num w:numId="18" w16cid:durableId="373505828">
    <w:abstractNumId w:val="5"/>
  </w:num>
  <w:num w:numId="19" w16cid:durableId="1765221065">
    <w:abstractNumId w:val="26"/>
  </w:num>
  <w:num w:numId="20" w16cid:durableId="921447466">
    <w:abstractNumId w:val="15"/>
  </w:num>
  <w:num w:numId="21" w16cid:durableId="78723760">
    <w:abstractNumId w:val="6"/>
  </w:num>
  <w:num w:numId="22" w16cid:durableId="560137062">
    <w:abstractNumId w:val="4"/>
  </w:num>
  <w:num w:numId="23" w16cid:durableId="1535655771">
    <w:abstractNumId w:val="9"/>
  </w:num>
  <w:num w:numId="24" w16cid:durableId="1827352664">
    <w:abstractNumId w:val="28"/>
  </w:num>
  <w:num w:numId="25" w16cid:durableId="75631870">
    <w:abstractNumId w:val="14"/>
  </w:num>
  <w:num w:numId="26" w16cid:durableId="1523742182">
    <w:abstractNumId w:val="10"/>
  </w:num>
  <w:num w:numId="27" w16cid:durableId="189998688">
    <w:abstractNumId w:val="2"/>
  </w:num>
  <w:num w:numId="28" w16cid:durableId="245845602">
    <w:abstractNumId w:val="17"/>
  </w:num>
  <w:num w:numId="29" w16cid:durableId="1199853005">
    <w:abstractNumId w:val="11"/>
  </w:num>
  <w:num w:numId="30" w16cid:durableId="1634947419">
    <w:abstractNumId w:val="7"/>
  </w:num>
  <w:num w:numId="31" w16cid:durableId="2095010302">
    <w:abstractNumId w:val="19"/>
  </w:num>
  <w:num w:numId="32" w16cid:durableId="131025713">
    <w:abstractNumId w:val="29"/>
  </w:num>
  <w:num w:numId="33" w16cid:durableId="151075508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23B5"/>
    <w:rsid w:val="00026148"/>
    <w:rsid w:val="000311F0"/>
    <w:rsid w:val="00031717"/>
    <w:rsid w:val="0005117A"/>
    <w:rsid w:val="000613AF"/>
    <w:rsid w:val="00066A30"/>
    <w:rsid w:val="00076058"/>
    <w:rsid w:val="00094C1C"/>
    <w:rsid w:val="000B1394"/>
    <w:rsid w:val="000C0123"/>
    <w:rsid w:val="000D09E5"/>
    <w:rsid w:val="000D1348"/>
    <w:rsid w:val="00110D6A"/>
    <w:rsid w:val="00113B17"/>
    <w:rsid w:val="00124040"/>
    <w:rsid w:val="00125484"/>
    <w:rsid w:val="001445F4"/>
    <w:rsid w:val="00161B42"/>
    <w:rsid w:val="00163CC9"/>
    <w:rsid w:val="001658AF"/>
    <w:rsid w:val="00166D52"/>
    <w:rsid w:val="0017649D"/>
    <w:rsid w:val="00181109"/>
    <w:rsid w:val="0018431C"/>
    <w:rsid w:val="00186C39"/>
    <w:rsid w:val="001956AB"/>
    <w:rsid w:val="001E288F"/>
    <w:rsid w:val="001F09C6"/>
    <w:rsid w:val="001F600F"/>
    <w:rsid w:val="0020055F"/>
    <w:rsid w:val="00220636"/>
    <w:rsid w:val="002210E6"/>
    <w:rsid w:val="00225414"/>
    <w:rsid w:val="002708FC"/>
    <w:rsid w:val="0027491E"/>
    <w:rsid w:val="00290C05"/>
    <w:rsid w:val="002A622D"/>
    <w:rsid w:val="002B1553"/>
    <w:rsid w:val="002E014E"/>
    <w:rsid w:val="002F1115"/>
    <w:rsid w:val="002F1459"/>
    <w:rsid w:val="00305B4F"/>
    <w:rsid w:val="00311FCF"/>
    <w:rsid w:val="00331043"/>
    <w:rsid w:val="00347227"/>
    <w:rsid w:val="00354142"/>
    <w:rsid w:val="0035531C"/>
    <w:rsid w:val="003635BC"/>
    <w:rsid w:val="00363840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21FDF"/>
    <w:rsid w:val="00422F44"/>
    <w:rsid w:val="00432AEB"/>
    <w:rsid w:val="00450CAE"/>
    <w:rsid w:val="00463B5B"/>
    <w:rsid w:val="00464557"/>
    <w:rsid w:val="00467B55"/>
    <w:rsid w:val="00476873"/>
    <w:rsid w:val="004820E6"/>
    <w:rsid w:val="00485A21"/>
    <w:rsid w:val="004A391A"/>
    <w:rsid w:val="004B4AB0"/>
    <w:rsid w:val="004C1FF7"/>
    <w:rsid w:val="004D44D8"/>
    <w:rsid w:val="004D5727"/>
    <w:rsid w:val="004E3BF7"/>
    <w:rsid w:val="004E77A5"/>
    <w:rsid w:val="004F6E4D"/>
    <w:rsid w:val="0051466E"/>
    <w:rsid w:val="00524A8F"/>
    <w:rsid w:val="00531BD7"/>
    <w:rsid w:val="0053386C"/>
    <w:rsid w:val="00543663"/>
    <w:rsid w:val="00543E7F"/>
    <w:rsid w:val="00550DF3"/>
    <w:rsid w:val="005514B1"/>
    <w:rsid w:val="00570F99"/>
    <w:rsid w:val="005748CD"/>
    <w:rsid w:val="00574BAA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11611"/>
    <w:rsid w:val="006325B6"/>
    <w:rsid w:val="00645D6A"/>
    <w:rsid w:val="00650375"/>
    <w:rsid w:val="00670F4F"/>
    <w:rsid w:val="006731FE"/>
    <w:rsid w:val="006923B4"/>
    <w:rsid w:val="006B57CE"/>
    <w:rsid w:val="006F641B"/>
    <w:rsid w:val="007027F5"/>
    <w:rsid w:val="00724BD0"/>
    <w:rsid w:val="0074056B"/>
    <w:rsid w:val="007674BA"/>
    <w:rsid w:val="00772BA0"/>
    <w:rsid w:val="007731AA"/>
    <w:rsid w:val="00776193"/>
    <w:rsid w:val="00780F7C"/>
    <w:rsid w:val="007813F4"/>
    <w:rsid w:val="00787B9C"/>
    <w:rsid w:val="007B4B84"/>
    <w:rsid w:val="007C20E5"/>
    <w:rsid w:val="007C4A5C"/>
    <w:rsid w:val="007C6516"/>
    <w:rsid w:val="007D78A7"/>
    <w:rsid w:val="00802810"/>
    <w:rsid w:val="0080431A"/>
    <w:rsid w:val="00807AB7"/>
    <w:rsid w:val="00814421"/>
    <w:rsid w:val="0081719B"/>
    <w:rsid w:val="00821DBC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F122F"/>
    <w:rsid w:val="008F3353"/>
    <w:rsid w:val="008F63E0"/>
    <w:rsid w:val="00900657"/>
    <w:rsid w:val="00902281"/>
    <w:rsid w:val="00903AB3"/>
    <w:rsid w:val="009243CA"/>
    <w:rsid w:val="00924E95"/>
    <w:rsid w:val="00941974"/>
    <w:rsid w:val="009609DE"/>
    <w:rsid w:val="009716A7"/>
    <w:rsid w:val="00976CEC"/>
    <w:rsid w:val="009773AD"/>
    <w:rsid w:val="00982F3B"/>
    <w:rsid w:val="00995694"/>
    <w:rsid w:val="009959E2"/>
    <w:rsid w:val="009978E5"/>
    <w:rsid w:val="009B54CA"/>
    <w:rsid w:val="009B5BEB"/>
    <w:rsid w:val="009C6F4D"/>
    <w:rsid w:val="009D47A4"/>
    <w:rsid w:val="009D4BBE"/>
    <w:rsid w:val="009E0C12"/>
    <w:rsid w:val="009F20D5"/>
    <w:rsid w:val="00A02785"/>
    <w:rsid w:val="00A13879"/>
    <w:rsid w:val="00A15F22"/>
    <w:rsid w:val="00A37934"/>
    <w:rsid w:val="00A46082"/>
    <w:rsid w:val="00A55F47"/>
    <w:rsid w:val="00A62460"/>
    <w:rsid w:val="00A62EAF"/>
    <w:rsid w:val="00A6573C"/>
    <w:rsid w:val="00A6698F"/>
    <w:rsid w:val="00A75423"/>
    <w:rsid w:val="00A81AB5"/>
    <w:rsid w:val="00AC3520"/>
    <w:rsid w:val="00AC52BF"/>
    <w:rsid w:val="00AD0202"/>
    <w:rsid w:val="00AE1C38"/>
    <w:rsid w:val="00AF48B6"/>
    <w:rsid w:val="00AF7325"/>
    <w:rsid w:val="00B078F4"/>
    <w:rsid w:val="00B1051C"/>
    <w:rsid w:val="00B14B46"/>
    <w:rsid w:val="00B21D71"/>
    <w:rsid w:val="00B27210"/>
    <w:rsid w:val="00B33CAF"/>
    <w:rsid w:val="00B500DC"/>
    <w:rsid w:val="00B50F0F"/>
    <w:rsid w:val="00B51B93"/>
    <w:rsid w:val="00B557B0"/>
    <w:rsid w:val="00B560A5"/>
    <w:rsid w:val="00B65D91"/>
    <w:rsid w:val="00B73193"/>
    <w:rsid w:val="00B90758"/>
    <w:rsid w:val="00BA7BED"/>
    <w:rsid w:val="00BB245B"/>
    <w:rsid w:val="00BB5839"/>
    <w:rsid w:val="00BC0EB6"/>
    <w:rsid w:val="00BC1BA0"/>
    <w:rsid w:val="00BC59DB"/>
    <w:rsid w:val="00BC7D1A"/>
    <w:rsid w:val="00BD14E9"/>
    <w:rsid w:val="00BE1184"/>
    <w:rsid w:val="00BE42F1"/>
    <w:rsid w:val="00C05A27"/>
    <w:rsid w:val="00C07ED9"/>
    <w:rsid w:val="00C33839"/>
    <w:rsid w:val="00C75551"/>
    <w:rsid w:val="00C756E0"/>
    <w:rsid w:val="00C75F76"/>
    <w:rsid w:val="00C84B5E"/>
    <w:rsid w:val="00C86B63"/>
    <w:rsid w:val="00CA00AE"/>
    <w:rsid w:val="00CA1BF8"/>
    <w:rsid w:val="00CB5541"/>
    <w:rsid w:val="00CC2625"/>
    <w:rsid w:val="00CD23A1"/>
    <w:rsid w:val="00CD6CB2"/>
    <w:rsid w:val="00CE5ACD"/>
    <w:rsid w:val="00CF05C9"/>
    <w:rsid w:val="00D00117"/>
    <w:rsid w:val="00D00AD7"/>
    <w:rsid w:val="00D0650B"/>
    <w:rsid w:val="00D1374E"/>
    <w:rsid w:val="00D20687"/>
    <w:rsid w:val="00D20E26"/>
    <w:rsid w:val="00D22147"/>
    <w:rsid w:val="00D26DB3"/>
    <w:rsid w:val="00D31945"/>
    <w:rsid w:val="00D328FD"/>
    <w:rsid w:val="00D36B03"/>
    <w:rsid w:val="00D42966"/>
    <w:rsid w:val="00D45C2D"/>
    <w:rsid w:val="00D60DED"/>
    <w:rsid w:val="00D61340"/>
    <w:rsid w:val="00D714B7"/>
    <w:rsid w:val="00D775F9"/>
    <w:rsid w:val="00D85F34"/>
    <w:rsid w:val="00DA1A2B"/>
    <w:rsid w:val="00DB5407"/>
    <w:rsid w:val="00DB7658"/>
    <w:rsid w:val="00DC358F"/>
    <w:rsid w:val="00DD4F1C"/>
    <w:rsid w:val="00DE010B"/>
    <w:rsid w:val="00DE3F40"/>
    <w:rsid w:val="00DE5D53"/>
    <w:rsid w:val="00DF47AF"/>
    <w:rsid w:val="00E00CE0"/>
    <w:rsid w:val="00E132CE"/>
    <w:rsid w:val="00E17CC3"/>
    <w:rsid w:val="00E241A9"/>
    <w:rsid w:val="00E307E0"/>
    <w:rsid w:val="00E728C4"/>
    <w:rsid w:val="00E80CB3"/>
    <w:rsid w:val="00EA1B15"/>
    <w:rsid w:val="00EB1E09"/>
    <w:rsid w:val="00EC4D1A"/>
    <w:rsid w:val="00EE04DB"/>
    <w:rsid w:val="00EE285C"/>
    <w:rsid w:val="00EE3307"/>
    <w:rsid w:val="00EF4F24"/>
    <w:rsid w:val="00EF6788"/>
    <w:rsid w:val="00F01F60"/>
    <w:rsid w:val="00F0304B"/>
    <w:rsid w:val="00F030BA"/>
    <w:rsid w:val="00F0442E"/>
    <w:rsid w:val="00F0516A"/>
    <w:rsid w:val="00F07349"/>
    <w:rsid w:val="00F1308D"/>
    <w:rsid w:val="00F14EAC"/>
    <w:rsid w:val="00F1614E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F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paragraph" w:styleId="NormalWeb">
    <w:name w:val="Normal (Web)"/>
    <w:basedOn w:val="Normal"/>
    <w:uiPriority w:val="99"/>
    <w:unhideWhenUsed/>
    <w:rsid w:val="00DA1A2B"/>
  </w:style>
  <w:style w:type="paragraph" w:customStyle="1" w:styleId="p1">
    <w:name w:val="p1"/>
    <w:basedOn w:val="Normal"/>
    <w:rsid w:val="002F145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2F1459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2F1459"/>
  </w:style>
  <w:style w:type="character" w:customStyle="1" w:styleId="s3">
    <w:name w:val="s3"/>
    <w:basedOn w:val="DefaultParagraphFont"/>
    <w:rsid w:val="002F1459"/>
  </w:style>
  <w:style w:type="character" w:customStyle="1" w:styleId="apple-converted-space">
    <w:name w:val="apple-converted-space"/>
    <w:basedOn w:val="DefaultParagraphFont"/>
    <w:rsid w:val="002F1459"/>
  </w:style>
  <w:style w:type="paragraph" w:customStyle="1" w:styleId="li1">
    <w:name w:val="li1"/>
    <w:basedOn w:val="Normal"/>
    <w:rsid w:val="00421FD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21FDF"/>
  </w:style>
  <w:style w:type="character" w:styleId="UnresolvedMention">
    <w:name w:val="Unresolved Mention"/>
    <w:basedOn w:val="DefaultParagraphFont"/>
    <w:uiPriority w:val="99"/>
    <w:semiHidden/>
    <w:unhideWhenUsed/>
    <w:rsid w:val="007027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2024-04-21T21:57:00Z</dcterms:created>
  <dcterms:modified xsi:type="dcterms:W3CDTF">2024-04-21T21:57:00Z</dcterms:modified>
</cp:coreProperties>
</file>