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8BE" w:rsidRDefault="002B38BE" w:rsidP="005E7B78">
      <w:pPr>
        <w:jc w:val="center"/>
        <w:rPr>
          <w:b/>
          <w:sz w:val="32"/>
        </w:rPr>
      </w:pPr>
      <w:r>
        <w:rPr>
          <w:b/>
          <w:sz w:val="32"/>
        </w:rPr>
        <w:t xml:space="preserve">In order to receive CEUs please complete both sections. </w:t>
      </w:r>
    </w:p>
    <w:p w:rsidR="007B2B7E" w:rsidRDefault="009F3858" w:rsidP="005E7B78">
      <w:pPr>
        <w:jc w:val="center"/>
        <w:rPr>
          <w:b/>
          <w:i/>
          <w:sz w:val="32"/>
        </w:rPr>
      </w:pPr>
      <w:r>
        <w:rPr>
          <w:b/>
          <w:sz w:val="32"/>
        </w:rPr>
        <w:t xml:space="preserve">Augmenting Communication with </w:t>
      </w:r>
      <w:r w:rsidRPr="009F3858">
        <w:rPr>
          <w:b/>
          <w:i/>
          <w:sz w:val="32"/>
        </w:rPr>
        <w:t>Universal Core</w:t>
      </w:r>
    </w:p>
    <w:p w:rsidR="009F3858" w:rsidRPr="009F3858" w:rsidRDefault="009F3858" w:rsidP="005E7B78">
      <w:pPr>
        <w:jc w:val="center"/>
        <w:rPr>
          <w:b/>
          <w:sz w:val="32"/>
        </w:rPr>
      </w:pPr>
      <w:r>
        <w:rPr>
          <w:b/>
          <w:sz w:val="32"/>
        </w:rPr>
        <w:t>May 18, 2017</w:t>
      </w:r>
    </w:p>
    <w:p w:rsidR="007B2B7E" w:rsidRPr="005E7B78" w:rsidRDefault="007B2B7E" w:rsidP="005E7B78">
      <w:pPr>
        <w:jc w:val="center"/>
        <w:rPr>
          <w:sz w:val="14"/>
        </w:rPr>
      </w:pP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BC1214" w:rsidRPr="00BC1214">
        <w:rPr>
          <w:b/>
          <w:highlight w:val="yellow"/>
          <w:u w:val="single"/>
        </w:rPr>
        <w:t>Highlight/</w:t>
      </w:r>
      <w:r w:rsidR="00464557" w:rsidRPr="00BC1214">
        <w:rPr>
          <w:b/>
          <w:highlight w:val="yellow"/>
          <w:u w:val="single"/>
        </w:rPr>
        <w:t>Underline</w:t>
      </w:r>
      <w:r w:rsidR="00BC1214" w:rsidRPr="00BC1214">
        <w:rPr>
          <w:b/>
          <w:highlight w:val="yellow"/>
          <w:u w:val="single"/>
        </w:rPr>
        <w:t>/Circle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to </w:t>
      </w:r>
      <w:r w:rsidR="00407DE9">
        <w:t>master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:rsidR="009F3858" w:rsidRDefault="009F3858" w:rsidP="009F3858">
      <w:pPr>
        <w:jc w:val="center"/>
        <w:rPr>
          <w:b/>
          <w:i/>
          <w:sz w:val="32"/>
        </w:rPr>
      </w:pPr>
      <w:r>
        <w:rPr>
          <w:b/>
          <w:sz w:val="32"/>
        </w:rPr>
        <w:lastRenderedPageBreak/>
        <w:t xml:space="preserve">Augmenting Communication with </w:t>
      </w:r>
      <w:r w:rsidRPr="009F3858">
        <w:rPr>
          <w:b/>
          <w:i/>
          <w:sz w:val="32"/>
        </w:rPr>
        <w:t>Universal Core</w:t>
      </w:r>
    </w:p>
    <w:p w:rsidR="009F3858" w:rsidRPr="009F3858" w:rsidRDefault="009F3858" w:rsidP="009F3858">
      <w:pPr>
        <w:jc w:val="center"/>
        <w:rPr>
          <w:b/>
          <w:sz w:val="32"/>
        </w:rPr>
      </w:pPr>
      <w:r>
        <w:rPr>
          <w:b/>
          <w:sz w:val="32"/>
        </w:rPr>
        <w:t>May 18, 2017</w:t>
      </w:r>
    </w:p>
    <w:p w:rsidR="00392712" w:rsidRPr="00FC0C8A" w:rsidRDefault="00392712" w:rsidP="00FC0C8A">
      <w:pPr>
        <w:pStyle w:val="ListParagraph"/>
        <w:ind w:left="360"/>
        <w:jc w:val="center"/>
        <w:rPr>
          <w:b/>
          <w:sz w:val="32"/>
        </w:rPr>
      </w:pPr>
    </w:p>
    <w:p w:rsidR="00124040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392712" w:rsidRPr="00392712" w:rsidRDefault="00392712" w:rsidP="00A6573C">
      <w:pPr>
        <w:pStyle w:val="Title"/>
        <w:ind w:left="-90" w:right="-270"/>
        <w:rPr>
          <w:sz w:val="28"/>
          <w:szCs w:val="28"/>
        </w:rPr>
      </w:pPr>
      <w:r w:rsidRPr="00392712">
        <w:rPr>
          <w:sz w:val="28"/>
          <w:szCs w:val="28"/>
        </w:rPr>
        <w:t>You must have an 80% percent or higher to receive CEUs.</w:t>
      </w:r>
    </w:p>
    <w:p w:rsidR="00BC1214" w:rsidRDefault="00BC1214" w:rsidP="00BC1214">
      <w:pPr>
        <w:jc w:val="center"/>
      </w:pPr>
      <w:r w:rsidRPr="00BC1214">
        <w:rPr>
          <w:b/>
          <w:sz w:val="28"/>
          <w:szCs w:val="28"/>
          <w:highlight w:val="yellow"/>
          <w:u w:val="single"/>
        </w:rPr>
        <w:t>Highlight/Underline/Circle/Fill in</w:t>
      </w:r>
      <w:r w:rsidRPr="00BC1214">
        <w:rPr>
          <w:b/>
          <w:sz w:val="28"/>
          <w:szCs w:val="28"/>
          <w:u w:val="single"/>
        </w:rPr>
        <w:t xml:space="preserve"> </w:t>
      </w:r>
      <w:r w:rsidRPr="00BC1214">
        <w:rPr>
          <w:b/>
          <w:sz w:val="28"/>
          <w:szCs w:val="28"/>
        </w:rPr>
        <w:t>the correct answer.</w:t>
      </w:r>
      <w:r w:rsidR="0017649D" w:rsidRPr="00BC1214">
        <w:t xml:space="preserve"> </w:t>
      </w:r>
      <w:r w:rsidR="0017649D">
        <w:t xml:space="preserve"> </w:t>
      </w:r>
    </w:p>
    <w:p w:rsidR="00124040" w:rsidRPr="0017649D" w:rsidRDefault="00AC3520" w:rsidP="00BC1214">
      <w:pPr>
        <w:jc w:val="center"/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:rsidR="00104CDA" w:rsidRPr="00FC0C8A" w:rsidRDefault="00104CDA" w:rsidP="00116A6F">
      <w:pPr>
        <w:spacing w:after="160" w:line="254" w:lineRule="auto"/>
        <w:contextualSpacing/>
      </w:pPr>
    </w:p>
    <w:p w:rsidR="009F3858" w:rsidRPr="009F3858" w:rsidRDefault="009F3858" w:rsidP="009F3858">
      <w:pPr>
        <w:numPr>
          <w:ilvl w:val="0"/>
          <w:numId w:val="25"/>
        </w:numPr>
        <w:tabs>
          <w:tab w:val="left" w:pos="9270"/>
        </w:tabs>
        <w:rPr>
          <w:rFonts w:ascii="Arial" w:hAnsi="Arial" w:cs="Arial"/>
        </w:rPr>
      </w:pPr>
      <w:r w:rsidRPr="009F3858">
        <w:rPr>
          <w:rFonts w:ascii="Arial" w:hAnsi="Arial" w:cs="Arial"/>
        </w:rPr>
        <w:t xml:space="preserve">Which of the following statements is </w:t>
      </w:r>
      <w:r w:rsidRPr="009F3858">
        <w:rPr>
          <w:rFonts w:ascii="Arial" w:hAnsi="Arial" w:cs="Arial"/>
          <w:b/>
        </w:rPr>
        <w:t>FALSE</w:t>
      </w:r>
      <w:r w:rsidRPr="009F3858">
        <w:rPr>
          <w:rFonts w:ascii="Arial" w:hAnsi="Arial" w:cs="Arial"/>
        </w:rPr>
        <w:t>?</w:t>
      </w:r>
    </w:p>
    <w:p w:rsidR="009F3858" w:rsidRPr="009F3858" w:rsidRDefault="009F3858" w:rsidP="009F3858">
      <w:pPr>
        <w:numPr>
          <w:ilvl w:val="1"/>
          <w:numId w:val="25"/>
        </w:numPr>
        <w:tabs>
          <w:tab w:val="left" w:pos="9270"/>
        </w:tabs>
        <w:rPr>
          <w:rFonts w:ascii="Arial" w:hAnsi="Arial" w:cs="Arial"/>
        </w:rPr>
      </w:pPr>
      <w:r w:rsidRPr="009F3858">
        <w:rPr>
          <w:rFonts w:ascii="Arial" w:hAnsi="Arial" w:cs="Arial"/>
        </w:rPr>
        <w:t>Universal Core was developed based on research.</w:t>
      </w:r>
    </w:p>
    <w:p w:rsidR="009F3858" w:rsidRPr="009F3858" w:rsidRDefault="009F3858" w:rsidP="009F3858">
      <w:pPr>
        <w:numPr>
          <w:ilvl w:val="1"/>
          <w:numId w:val="25"/>
        </w:numPr>
        <w:tabs>
          <w:tab w:val="left" w:pos="9270"/>
        </w:tabs>
        <w:rPr>
          <w:rFonts w:ascii="Arial" w:hAnsi="Arial" w:cs="Arial"/>
        </w:rPr>
      </w:pPr>
      <w:r w:rsidRPr="009F3858">
        <w:rPr>
          <w:rFonts w:ascii="Arial" w:hAnsi="Arial" w:cs="Arial"/>
        </w:rPr>
        <w:t>On Universal Core 36, each of the 36 words can stand alone.</w:t>
      </w:r>
    </w:p>
    <w:p w:rsidR="009F3858" w:rsidRPr="009F3858" w:rsidRDefault="009F3858" w:rsidP="009F3858">
      <w:pPr>
        <w:numPr>
          <w:ilvl w:val="1"/>
          <w:numId w:val="25"/>
        </w:numPr>
        <w:tabs>
          <w:tab w:val="left" w:pos="9270"/>
        </w:tabs>
        <w:rPr>
          <w:rFonts w:ascii="Arial" w:hAnsi="Arial" w:cs="Arial"/>
        </w:rPr>
      </w:pPr>
      <w:r w:rsidRPr="009F3858">
        <w:rPr>
          <w:rFonts w:ascii="Arial" w:hAnsi="Arial" w:cs="Arial"/>
        </w:rPr>
        <w:t>An individual must be sequencing at least two words/buttons together with some other form of AAC before Universal Core is appropriate.</w:t>
      </w:r>
    </w:p>
    <w:p w:rsidR="009F3858" w:rsidRDefault="009F3858" w:rsidP="009F3858">
      <w:pPr>
        <w:tabs>
          <w:tab w:val="left" w:pos="9270"/>
        </w:tabs>
        <w:rPr>
          <w:rFonts w:ascii="Arial" w:hAnsi="Arial" w:cs="Arial"/>
        </w:rPr>
      </w:pPr>
    </w:p>
    <w:p w:rsidR="009F3858" w:rsidRPr="009F3858" w:rsidRDefault="009F3858" w:rsidP="009F3858">
      <w:pPr>
        <w:tabs>
          <w:tab w:val="left" w:pos="9270"/>
        </w:tabs>
        <w:rPr>
          <w:rFonts w:ascii="Arial" w:hAnsi="Arial" w:cs="Arial"/>
        </w:rPr>
      </w:pPr>
    </w:p>
    <w:p w:rsidR="009F3858" w:rsidRPr="009F3858" w:rsidRDefault="009F3858" w:rsidP="009F3858">
      <w:pPr>
        <w:numPr>
          <w:ilvl w:val="0"/>
          <w:numId w:val="25"/>
        </w:numPr>
        <w:tabs>
          <w:tab w:val="left" w:pos="9270"/>
        </w:tabs>
        <w:rPr>
          <w:rFonts w:ascii="Arial" w:hAnsi="Arial" w:cs="Arial"/>
        </w:rPr>
      </w:pPr>
      <w:r w:rsidRPr="009F3858">
        <w:rPr>
          <w:rFonts w:ascii="Arial" w:hAnsi="Arial" w:cs="Arial"/>
        </w:rPr>
        <w:t xml:space="preserve">Which of the following statements is </w:t>
      </w:r>
      <w:r w:rsidRPr="009F3858">
        <w:rPr>
          <w:rFonts w:ascii="Arial" w:hAnsi="Arial" w:cs="Arial"/>
          <w:b/>
        </w:rPr>
        <w:t>TRUE</w:t>
      </w:r>
      <w:r w:rsidRPr="009F3858">
        <w:rPr>
          <w:rFonts w:ascii="Arial" w:hAnsi="Arial" w:cs="Arial"/>
        </w:rPr>
        <w:t>?</w:t>
      </w:r>
    </w:p>
    <w:p w:rsidR="009F3858" w:rsidRPr="009F3858" w:rsidRDefault="009F3858" w:rsidP="009F3858">
      <w:pPr>
        <w:numPr>
          <w:ilvl w:val="1"/>
          <w:numId w:val="25"/>
        </w:numPr>
        <w:tabs>
          <w:tab w:val="left" w:pos="9270"/>
        </w:tabs>
        <w:rPr>
          <w:rFonts w:ascii="Arial" w:hAnsi="Arial" w:cs="Arial"/>
        </w:rPr>
      </w:pPr>
      <w:r w:rsidRPr="009F3858">
        <w:rPr>
          <w:rFonts w:ascii="Arial" w:hAnsi="Arial" w:cs="Arial"/>
        </w:rPr>
        <w:t>Buttons containing fringe vocabulary on a SGD provide the most opportunities for modeling and practice when implementing AAC.</w:t>
      </w:r>
    </w:p>
    <w:p w:rsidR="009F3858" w:rsidRPr="009F3858" w:rsidRDefault="009F3858" w:rsidP="009F3858">
      <w:pPr>
        <w:numPr>
          <w:ilvl w:val="1"/>
          <w:numId w:val="25"/>
        </w:numPr>
        <w:tabs>
          <w:tab w:val="left" w:pos="9270"/>
        </w:tabs>
        <w:rPr>
          <w:rFonts w:ascii="Arial" w:hAnsi="Arial" w:cs="Arial"/>
        </w:rPr>
      </w:pPr>
      <w:r w:rsidRPr="009F3858">
        <w:rPr>
          <w:rFonts w:ascii="Arial" w:hAnsi="Arial" w:cs="Arial"/>
        </w:rPr>
        <w:t>Buttons containing core vocabulary words on a SGD provide the most opportunities for modeling and practice when implementing AAC.</w:t>
      </w:r>
    </w:p>
    <w:p w:rsidR="009F3858" w:rsidRPr="009F3858" w:rsidRDefault="009F3858" w:rsidP="009F3858">
      <w:pPr>
        <w:numPr>
          <w:ilvl w:val="1"/>
          <w:numId w:val="25"/>
        </w:numPr>
        <w:tabs>
          <w:tab w:val="left" w:pos="9270"/>
        </w:tabs>
        <w:rPr>
          <w:rFonts w:ascii="Arial" w:hAnsi="Arial" w:cs="Arial"/>
        </w:rPr>
      </w:pPr>
      <w:r w:rsidRPr="009F3858">
        <w:rPr>
          <w:rFonts w:ascii="Arial" w:hAnsi="Arial" w:cs="Arial"/>
        </w:rPr>
        <w:t>Fringe vocabulary is useless.</w:t>
      </w:r>
    </w:p>
    <w:p w:rsidR="009F3858" w:rsidRDefault="009F3858" w:rsidP="009F3858">
      <w:pPr>
        <w:tabs>
          <w:tab w:val="left" w:pos="9270"/>
        </w:tabs>
        <w:rPr>
          <w:rFonts w:ascii="Arial" w:hAnsi="Arial" w:cs="Arial"/>
        </w:rPr>
      </w:pPr>
    </w:p>
    <w:p w:rsidR="009F3858" w:rsidRPr="009F3858" w:rsidRDefault="009F3858" w:rsidP="009F3858">
      <w:pPr>
        <w:tabs>
          <w:tab w:val="left" w:pos="9270"/>
        </w:tabs>
        <w:rPr>
          <w:rFonts w:ascii="Arial" w:hAnsi="Arial" w:cs="Arial"/>
        </w:rPr>
      </w:pPr>
    </w:p>
    <w:p w:rsidR="009F3858" w:rsidRPr="009F3858" w:rsidRDefault="009F3858" w:rsidP="009F3858">
      <w:pPr>
        <w:numPr>
          <w:ilvl w:val="0"/>
          <w:numId w:val="25"/>
        </w:numPr>
        <w:tabs>
          <w:tab w:val="left" w:pos="9270"/>
        </w:tabs>
        <w:rPr>
          <w:rFonts w:ascii="Arial" w:hAnsi="Arial" w:cs="Arial"/>
        </w:rPr>
      </w:pPr>
      <w:r w:rsidRPr="009F3858">
        <w:rPr>
          <w:rFonts w:ascii="Arial" w:hAnsi="Arial" w:cs="Arial"/>
        </w:rPr>
        <w:t xml:space="preserve">Which speech generating devices support Universal Core with intelligent word prediction?  </w:t>
      </w:r>
      <w:bookmarkStart w:id="0" w:name="_GoBack"/>
      <w:r w:rsidRPr="009F3858">
        <w:rPr>
          <w:rFonts w:ascii="Arial" w:hAnsi="Arial" w:cs="Arial"/>
          <w:b/>
        </w:rPr>
        <w:t>Choose two</w:t>
      </w:r>
      <w:bookmarkEnd w:id="0"/>
      <w:r w:rsidRPr="009F3858">
        <w:rPr>
          <w:rFonts w:ascii="Arial" w:hAnsi="Arial" w:cs="Arial"/>
        </w:rPr>
        <w:t xml:space="preserve">. </w:t>
      </w:r>
    </w:p>
    <w:p w:rsidR="009F3858" w:rsidRPr="009F3858" w:rsidRDefault="009F3858" w:rsidP="009F3858">
      <w:pPr>
        <w:numPr>
          <w:ilvl w:val="1"/>
          <w:numId w:val="25"/>
        </w:numPr>
        <w:tabs>
          <w:tab w:val="left" w:pos="9270"/>
        </w:tabs>
        <w:rPr>
          <w:rFonts w:ascii="Arial" w:hAnsi="Arial" w:cs="Arial"/>
        </w:rPr>
      </w:pPr>
      <w:r w:rsidRPr="009F3858">
        <w:rPr>
          <w:rFonts w:ascii="Arial" w:hAnsi="Arial" w:cs="Arial"/>
        </w:rPr>
        <w:t>Wego 13A-D</w:t>
      </w:r>
    </w:p>
    <w:p w:rsidR="009F3858" w:rsidRPr="009F3858" w:rsidRDefault="009F3858" w:rsidP="009F3858">
      <w:pPr>
        <w:numPr>
          <w:ilvl w:val="1"/>
          <w:numId w:val="25"/>
        </w:numPr>
        <w:tabs>
          <w:tab w:val="left" w:pos="9270"/>
        </w:tabs>
        <w:rPr>
          <w:rFonts w:ascii="Arial" w:hAnsi="Arial" w:cs="Arial"/>
        </w:rPr>
      </w:pPr>
      <w:r w:rsidRPr="009F3858">
        <w:rPr>
          <w:rFonts w:ascii="Arial" w:hAnsi="Arial" w:cs="Arial"/>
        </w:rPr>
        <w:t>Zuvo 18HD-D</w:t>
      </w:r>
    </w:p>
    <w:p w:rsidR="009F3858" w:rsidRPr="009F3858" w:rsidRDefault="009F3858" w:rsidP="009F3858">
      <w:pPr>
        <w:numPr>
          <w:ilvl w:val="1"/>
          <w:numId w:val="25"/>
        </w:numPr>
        <w:tabs>
          <w:tab w:val="left" w:pos="9270"/>
        </w:tabs>
        <w:rPr>
          <w:rFonts w:ascii="Arial" w:hAnsi="Arial" w:cs="Arial"/>
        </w:rPr>
      </w:pPr>
      <w:r w:rsidRPr="009F3858">
        <w:rPr>
          <w:rFonts w:ascii="Arial" w:hAnsi="Arial" w:cs="Arial"/>
        </w:rPr>
        <w:t>Zuvo 12 HD-D</w:t>
      </w:r>
    </w:p>
    <w:p w:rsidR="009F3858" w:rsidRPr="009F3858" w:rsidRDefault="009F3858" w:rsidP="009F3858">
      <w:pPr>
        <w:numPr>
          <w:ilvl w:val="1"/>
          <w:numId w:val="25"/>
        </w:numPr>
        <w:tabs>
          <w:tab w:val="left" w:pos="9270"/>
        </w:tabs>
        <w:rPr>
          <w:rFonts w:ascii="Arial" w:hAnsi="Arial" w:cs="Arial"/>
        </w:rPr>
      </w:pPr>
      <w:r w:rsidRPr="009F3858">
        <w:rPr>
          <w:rFonts w:ascii="Arial" w:hAnsi="Arial" w:cs="Arial"/>
        </w:rPr>
        <w:t xml:space="preserve">A and B </w:t>
      </w:r>
    </w:p>
    <w:p w:rsidR="009F3858" w:rsidRDefault="009F3858" w:rsidP="009F3858">
      <w:pPr>
        <w:tabs>
          <w:tab w:val="left" w:pos="9270"/>
        </w:tabs>
        <w:rPr>
          <w:rFonts w:ascii="Arial" w:hAnsi="Arial" w:cs="Arial"/>
        </w:rPr>
      </w:pPr>
      <w:r w:rsidRPr="009F3858">
        <w:rPr>
          <w:rFonts w:ascii="Arial" w:hAnsi="Arial" w:cs="Arial"/>
        </w:rPr>
        <w:t xml:space="preserve"> </w:t>
      </w:r>
    </w:p>
    <w:p w:rsidR="009F3858" w:rsidRPr="009F3858" w:rsidRDefault="009F3858" w:rsidP="009F3858">
      <w:pPr>
        <w:tabs>
          <w:tab w:val="left" w:pos="9270"/>
        </w:tabs>
        <w:rPr>
          <w:rFonts w:ascii="Arial" w:hAnsi="Arial" w:cs="Arial"/>
        </w:rPr>
      </w:pPr>
    </w:p>
    <w:p w:rsidR="009F3858" w:rsidRDefault="009F3858" w:rsidP="009F3858">
      <w:pPr>
        <w:numPr>
          <w:ilvl w:val="0"/>
          <w:numId w:val="25"/>
        </w:numPr>
        <w:tabs>
          <w:tab w:val="left" w:pos="9270"/>
        </w:tabs>
        <w:rPr>
          <w:rFonts w:ascii="Arial" w:hAnsi="Arial" w:cs="Arial"/>
        </w:rPr>
      </w:pPr>
      <w:r w:rsidRPr="009F3858">
        <w:rPr>
          <w:rFonts w:ascii="Arial" w:hAnsi="Arial" w:cs="Arial"/>
        </w:rPr>
        <w:t>Teaching an individual to use a SGD to say “I”+”want”+“it” is powerful because the same phrase/button sequence can be used across contexts</w:t>
      </w:r>
      <w:r>
        <w:rPr>
          <w:rFonts w:ascii="Arial" w:hAnsi="Arial" w:cs="Arial"/>
        </w:rPr>
        <w:t>.</w:t>
      </w:r>
    </w:p>
    <w:p w:rsidR="009F3858" w:rsidRDefault="009F3858" w:rsidP="009F3858">
      <w:pPr>
        <w:tabs>
          <w:tab w:val="left" w:pos="927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_________True                          ________False</w:t>
      </w:r>
      <w:r>
        <w:rPr>
          <w:rFonts w:ascii="Arial" w:hAnsi="Arial" w:cs="Arial"/>
        </w:rPr>
        <w:tab/>
      </w:r>
    </w:p>
    <w:p w:rsidR="009F3858" w:rsidRDefault="009F3858" w:rsidP="009F3858">
      <w:pPr>
        <w:tabs>
          <w:tab w:val="left" w:pos="9270"/>
        </w:tabs>
        <w:ind w:left="720"/>
        <w:rPr>
          <w:rFonts w:ascii="Arial" w:hAnsi="Arial" w:cs="Arial"/>
        </w:rPr>
      </w:pPr>
    </w:p>
    <w:p w:rsidR="009F3858" w:rsidRPr="009F3858" w:rsidRDefault="009F3858" w:rsidP="009F3858">
      <w:pPr>
        <w:tabs>
          <w:tab w:val="left" w:pos="927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F3858" w:rsidRDefault="009F3858" w:rsidP="009F3858">
      <w:pPr>
        <w:numPr>
          <w:ilvl w:val="0"/>
          <w:numId w:val="25"/>
        </w:numPr>
        <w:tabs>
          <w:tab w:val="left" w:pos="9270"/>
        </w:tabs>
        <w:rPr>
          <w:rFonts w:ascii="Arial" w:hAnsi="Arial" w:cs="Arial"/>
        </w:rPr>
      </w:pPr>
      <w:r w:rsidRPr="009F3858">
        <w:rPr>
          <w:rFonts w:ascii="Arial" w:hAnsi="Arial" w:cs="Arial"/>
        </w:rPr>
        <w:t xml:space="preserve">Name the free resource available for helping to determine an individual’s developmental communication level: </w:t>
      </w:r>
      <w:r>
        <w:rPr>
          <w:rFonts w:ascii="Arial" w:hAnsi="Arial" w:cs="Arial"/>
        </w:rPr>
        <w:t>______________________________</w:t>
      </w:r>
    </w:p>
    <w:p w:rsidR="009F3858" w:rsidRDefault="009F3858" w:rsidP="009F3858">
      <w:pPr>
        <w:tabs>
          <w:tab w:val="left" w:pos="927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:rsidR="009F3858" w:rsidRPr="009F3858" w:rsidRDefault="009F3858" w:rsidP="009F3858">
      <w:pPr>
        <w:tabs>
          <w:tab w:val="left" w:pos="9270"/>
        </w:tabs>
        <w:ind w:left="720"/>
        <w:rPr>
          <w:rFonts w:ascii="Arial" w:hAnsi="Arial" w:cs="Arial"/>
        </w:rPr>
      </w:pPr>
    </w:p>
    <w:p w:rsidR="001F09C6" w:rsidRPr="00BC1214" w:rsidRDefault="001F09C6">
      <w:pPr>
        <w:tabs>
          <w:tab w:val="left" w:pos="9270"/>
        </w:tabs>
        <w:rPr>
          <w:rFonts w:ascii="Arial" w:hAnsi="Arial" w:cs="Arial"/>
        </w:rPr>
      </w:pPr>
    </w:p>
    <w:p w:rsidR="00124040" w:rsidRPr="00BC1214" w:rsidRDefault="00124040">
      <w:pPr>
        <w:tabs>
          <w:tab w:val="left" w:pos="9270"/>
        </w:tabs>
        <w:rPr>
          <w:rFonts w:ascii="Arial" w:hAnsi="Arial" w:cs="Arial"/>
        </w:rPr>
      </w:pPr>
      <w:r w:rsidRPr="00BC1214">
        <w:rPr>
          <w:rFonts w:ascii="Arial" w:hAnsi="Arial" w:cs="Arial"/>
        </w:rPr>
        <w:t>Please note any suggestions for improving this activity in terms of learning value.</w:t>
      </w:r>
    </w:p>
    <w:p w:rsidR="00124040" w:rsidRPr="00BC1214" w:rsidRDefault="00124040">
      <w:pPr>
        <w:tabs>
          <w:tab w:val="left" w:pos="9180"/>
          <w:tab w:val="left" w:pos="9270"/>
        </w:tabs>
        <w:rPr>
          <w:rFonts w:ascii="Arial" w:hAnsi="Arial" w:cs="Arial"/>
          <w:u w:val="single"/>
        </w:rPr>
        <w:sectPr w:rsidR="00124040" w:rsidRPr="00BC1214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:rsidR="00124040" w:rsidRPr="00BC1214" w:rsidRDefault="00124040">
      <w:pPr>
        <w:tabs>
          <w:tab w:val="left" w:pos="9270"/>
        </w:tabs>
        <w:rPr>
          <w:rFonts w:ascii="Arial" w:hAnsi="Arial" w:cs="Arial"/>
          <w:u w:val="single"/>
        </w:rPr>
      </w:pPr>
      <w:r w:rsidRPr="00BC1214">
        <w:rPr>
          <w:rFonts w:ascii="Arial" w:hAnsi="Arial" w:cs="Arial"/>
          <w:u w:val="single"/>
        </w:rPr>
        <w:tab/>
      </w:r>
    </w:p>
    <w:p w:rsidR="00FC0C8A" w:rsidRPr="00BC1214" w:rsidRDefault="00FC0C8A">
      <w:pPr>
        <w:tabs>
          <w:tab w:val="left" w:pos="9270"/>
        </w:tabs>
        <w:rPr>
          <w:rFonts w:ascii="Arial" w:hAnsi="Arial" w:cs="Arial"/>
          <w:u w:val="single"/>
        </w:rPr>
      </w:pPr>
    </w:p>
    <w:p w:rsidR="00AC3520" w:rsidRPr="00BC1214" w:rsidRDefault="00772BA0">
      <w:pPr>
        <w:tabs>
          <w:tab w:val="left" w:pos="9270"/>
        </w:tabs>
        <w:rPr>
          <w:rFonts w:ascii="Arial" w:hAnsi="Arial" w:cs="Arial"/>
          <w:u w:val="single"/>
        </w:rPr>
      </w:pPr>
      <w:r w:rsidRPr="00BC1214">
        <w:rPr>
          <w:rFonts w:ascii="Arial" w:hAnsi="Arial" w:cs="Arial"/>
          <w:u w:val="single"/>
        </w:rPr>
        <w:tab/>
      </w:r>
    </w:p>
    <w:p w:rsidR="00FC0C8A" w:rsidRPr="00BC1214" w:rsidRDefault="00FC0C8A">
      <w:pPr>
        <w:tabs>
          <w:tab w:val="left" w:pos="9270"/>
        </w:tabs>
        <w:rPr>
          <w:rFonts w:ascii="Arial" w:hAnsi="Arial" w:cs="Arial"/>
          <w:u w:val="single"/>
        </w:rPr>
      </w:pPr>
    </w:p>
    <w:p w:rsidR="0027491E" w:rsidRPr="00BC1214" w:rsidRDefault="0027491E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27491E" w:rsidRPr="00BC1214" w:rsidSect="00FC0C8A">
      <w:type w:val="continuous"/>
      <w:pgSz w:w="12240" w:h="15840"/>
      <w:pgMar w:top="1440" w:right="1440" w:bottom="63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317" w:rsidRDefault="00156317">
      <w:r>
        <w:separator/>
      </w:r>
    </w:p>
  </w:endnote>
  <w:endnote w:type="continuationSeparator" w:id="0">
    <w:p w:rsidR="00156317" w:rsidRDefault="0015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317" w:rsidRDefault="00156317">
      <w:r>
        <w:separator/>
      </w:r>
    </w:p>
  </w:footnote>
  <w:footnote w:type="continuationSeparator" w:id="0">
    <w:p w:rsidR="00156317" w:rsidRDefault="00156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8DA8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0"/>
  </w:num>
  <w:num w:numId="12">
    <w:abstractNumId w:val="8"/>
  </w:num>
  <w:num w:numId="13">
    <w:abstractNumId w:val="18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1"/>
  </w:num>
  <w:num w:numId="22">
    <w:abstractNumId w:val="16"/>
  </w:num>
  <w:num w:numId="23">
    <w:abstractNumId w:val="15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A5FFB"/>
    <w:rsid w:val="000B1394"/>
    <w:rsid w:val="00104CDA"/>
    <w:rsid w:val="00116A6F"/>
    <w:rsid w:val="00124040"/>
    <w:rsid w:val="00156317"/>
    <w:rsid w:val="0016554C"/>
    <w:rsid w:val="0017649D"/>
    <w:rsid w:val="001811B7"/>
    <w:rsid w:val="00190E30"/>
    <w:rsid w:val="001F09C6"/>
    <w:rsid w:val="0020055F"/>
    <w:rsid w:val="00206EF2"/>
    <w:rsid w:val="00243420"/>
    <w:rsid w:val="0027491E"/>
    <w:rsid w:val="00281E58"/>
    <w:rsid w:val="002B1E75"/>
    <w:rsid w:val="002B38BE"/>
    <w:rsid w:val="002E014E"/>
    <w:rsid w:val="00311FCF"/>
    <w:rsid w:val="00362C1A"/>
    <w:rsid w:val="00392712"/>
    <w:rsid w:val="003B6A16"/>
    <w:rsid w:val="00407DE9"/>
    <w:rsid w:val="00411CEE"/>
    <w:rsid w:val="004302B6"/>
    <w:rsid w:val="00450CAE"/>
    <w:rsid w:val="00464557"/>
    <w:rsid w:val="004647D5"/>
    <w:rsid w:val="004A391A"/>
    <w:rsid w:val="00550DF3"/>
    <w:rsid w:val="0056227D"/>
    <w:rsid w:val="00597A61"/>
    <w:rsid w:val="005E4C65"/>
    <w:rsid w:val="005E7B78"/>
    <w:rsid w:val="005E7C00"/>
    <w:rsid w:val="00642B50"/>
    <w:rsid w:val="00645D6A"/>
    <w:rsid w:val="006C50CA"/>
    <w:rsid w:val="00772BA0"/>
    <w:rsid w:val="00787B9C"/>
    <w:rsid w:val="007B2B7E"/>
    <w:rsid w:val="007D78A7"/>
    <w:rsid w:val="007F5735"/>
    <w:rsid w:val="00844DE8"/>
    <w:rsid w:val="00881B6C"/>
    <w:rsid w:val="00896EF9"/>
    <w:rsid w:val="008D6E26"/>
    <w:rsid w:val="008E38C2"/>
    <w:rsid w:val="008F122F"/>
    <w:rsid w:val="008F63E0"/>
    <w:rsid w:val="00903AB3"/>
    <w:rsid w:val="00931CD6"/>
    <w:rsid w:val="009773AD"/>
    <w:rsid w:val="00995694"/>
    <w:rsid w:val="009B41D4"/>
    <w:rsid w:val="009D47A4"/>
    <w:rsid w:val="009F3858"/>
    <w:rsid w:val="00A35226"/>
    <w:rsid w:val="00A6012A"/>
    <w:rsid w:val="00A6573C"/>
    <w:rsid w:val="00A81AB5"/>
    <w:rsid w:val="00AC3520"/>
    <w:rsid w:val="00AD0202"/>
    <w:rsid w:val="00AE6457"/>
    <w:rsid w:val="00B14B46"/>
    <w:rsid w:val="00B27210"/>
    <w:rsid w:val="00B377F3"/>
    <w:rsid w:val="00B50F0F"/>
    <w:rsid w:val="00B80555"/>
    <w:rsid w:val="00BA7BED"/>
    <w:rsid w:val="00BC1214"/>
    <w:rsid w:val="00BD14E9"/>
    <w:rsid w:val="00CB2E35"/>
    <w:rsid w:val="00CD0D70"/>
    <w:rsid w:val="00CE5ACD"/>
    <w:rsid w:val="00D328FD"/>
    <w:rsid w:val="00D47FF3"/>
    <w:rsid w:val="00DA055C"/>
    <w:rsid w:val="00DC785D"/>
    <w:rsid w:val="00DE5D53"/>
    <w:rsid w:val="00DF3A13"/>
    <w:rsid w:val="00E00CE0"/>
    <w:rsid w:val="00E132CE"/>
    <w:rsid w:val="00E37916"/>
    <w:rsid w:val="00E53F81"/>
    <w:rsid w:val="00E9716E"/>
    <w:rsid w:val="00EA0115"/>
    <w:rsid w:val="00EC4D1A"/>
    <w:rsid w:val="00EE04DB"/>
    <w:rsid w:val="00F01F60"/>
    <w:rsid w:val="00F37E70"/>
    <w:rsid w:val="00F464DD"/>
    <w:rsid w:val="00F6288A"/>
    <w:rsid w:val="00F70DDE"/>
    <w:rsid w:val="00F97A13"/>
    <w:rsid w:val="00FB229E"/>
    <w:rsid w:val="00FC0C8A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BDA5D80-C772-44A4-9CF4-783090A6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2017-05-18T00:47:00Z</dcterms:created>
  <dcterms:modified xsi:type="dcterms:W3CDTF">2017-05-18T00:47:00Z</dcterms:modified>
</cp:coreProperties>
</file>